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«19»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концертных костюмов ансамблю «Журавушка» муниципального автономного учреждения культуры «Центр культурных инициатив» городского округа Кашира»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концертных костюмов ансамблю «Журавушка» муниципального автономного учреждения культуры «Центр культурных инициатив» городского округа Кашира»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область, г. Кашира, ул. Клубная, д.2;</w:t>
              <w:br/>
              <w:t>Сроки поставки товара: В соответствии с договором и тех. заданием;</w:t>
              <w:br/>
              <w:t>Условия поставки товара: В соответствии с договором и тех.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120 000 (сто двадцать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120 000 рублей 00 копеек</w:t>
              <w:br/>
              <w:t/>
              <w:br/>
              <w:t>ОКПД2: 14.12.11.110 Комплекты мужские производственные и профессиональные;</w:t>
              <w:br/>
              <w:t>14.13.34.110 Платья женские или для девочек из текстильных материалов, кроме трикотажных или вязаных;</w:t>
              <w:br/>
              <w:t/>
              <w:br/>
              <w:t>ОКВЭД2: 13.20.2 Производство хлопчатобумажных тканей;</w:t>
              <w:br/>
              <w:t>14.13.22 Производство верхней одежды из текстильных материалов, кроме трикотажных или вязаных, для женщин или девочек;</w:t>
              <w:br/>
              <w:t/>
              <w:br/>
              <w:t>Код КОЗ: 01.20.02.06.01 Костюм мужской;</w:t>
              <w:br/>
              <w:t>01.20.01.12.01 Вечерние и коктейльные платья;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августа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августа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августа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августа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